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E01" w:rsidRPr="00552831" w:rsidRDefault="00E07E01" w:rsidP="00E07E0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2831">
        <w:rPr>
          <w:rFonts w:ascii="Times New Roman" w:hAnsi="Times New Roman"/>
          <w:b/>
          <w:sz w:val="24"/>
          <w:szCs w:val="24"/>
        </w:rPr>
        <w:t>PROPOSIÇÃO E VALIDAÇÃO DE UMA ESCALA DE MENSURAÇÃO</w:t>
      </w:r>
      <w:r>
        <w:rPr>
          <w:rFonts w:ascii="Times New Roman" w:hAnsi="Times New Roman"/>
          <w:b/>
          <w:sz w:val="24"/>
          <w:szCs w:val="24"/>
        </w:rPr>
        <w:t xml:space="preserve"> DE RESPONSABILIDADE SOCIAL CORPORATIVA NA VISAO DO CONSUMIDOR</w:t>
      </w:r>
    </w:p>
    <w:p w:rsidR="0034704D" w:rsidRDefault="00E07E01"/>
    <w:p w:rsidR="00E07E01" w:rsidRDefault="00E07E01">
      <w:r>
        <w:t>1º. Autor: Eduardo Garcia</w:t>
      </w:r>
    </w:p>
    <w:p w:rsidR="00E07E01" w:rsidRDefault="00E07E01">
      <w:r>
        <w:t>Eduardo.garcia@gmail.com</w:t>
      </w:r>
    </w:p>
    <w:p w:rsidR="00E07E01" w:rsidRDefault="00E07E01">
      <w:r>
        <w:t>Mestre em Administração</w:t>
      </w:r>
    </w:p>
    <w:p w:rsidR="00E07E01" w:rsidRDefault="00E07E01">
      <w:r>
        <w:t>Universidade Nove de Julho – SP</w:t>
      </w:r>
    </w:p>
    <w:p w:rsidR="00E07E01" w:rsidRDefault="00E07E01"/>
    <w:p w:rsidR="00E07E01" w:rsidRDefault="00E07E01">
      <w:r>
        <w:t>2º. Autor: Evandro Luiz Lopes</w:t>
      </w:r>
    </w:p>
    <w:p w:rsidR="00E07E01" w:rsidRDefault="00E07E01">
      <w:r>
        <w:t>elldijo@uol.combr</w:t>
      </w:r>
      <w:bookmarkStart w:id="0" w:name="_GoBack"/>
      <w:bookmarkEnd w:id="0"/>
    </w:p>
    <w:p w:rsidR="00E07E01" w:rsidRDefault="00E07E01">
      <w:r>
        <w:t>Pós-doutor em Administração</w:t>
      </w:r>
    </w:p>
    <w:p w:rsidR="00E07E01" w:rsidRDefault="00E07E01">
      <w:r>
        <w:t>Universidade Nove de Julho e Universidade Federal de São Paulo – SP</w:t>
      </w:r>
    </w:p>
    <w:p w:rsidR="00E07E01" w:rsidRDefault="00E07E01"/>
    <w:p w:rsidR="00E07E01" w:rsidRDefault="00E07E01">
      <w:r>
        <w:t>Dados para contato:</w:t>
      </w:r>
    </w:p>
    <w:p w:rsidR="00E07E01" w:rsidRDefault="00E07E01">
      <w:r>
        <w:t xml:space="preserve">Evandro – (11) 98146.8992 </w:t>
      </w:r>
    </w:p>
    <w:p w:rsidR="00E07E01" w:rsidRDefault="00E07E01">
      <w:r>
        <w:t>Rua Serra de Bragança 1025 apto 72 – 03318-000 – São Paulo - SP</w:t>
      </w:r>
    </w:p>
    <w:p w:rsidR="00E07E01" w:rsidRDefault="00E07E01">
      <w:r>
        <w:t xml:space="preserve">Email: </w:t>
      </w:r>
      <w:hyperlink r:id="rId4" w:history="1">
        <w:r w:rsidRPr="00CC3DCF">
          <w:rPr>
            <w:rStyle w:val="Hyperlink"/>
          </w:rPr>
          <w:t>elldijo@uol.com.br</w:t>
        </w:r>
      </w:hyperlink>
    </w:p>
    <w:p w:rsidR="00E07E01" w:rsidRDefault="00E07E01"/>
    <w:sectPr w:rsidR="00E07E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01"/>
    <w:rsid w:val="005F666C"/>
    <w:rsid w:val="0069699D"/>
    <w:rsid w:val="0079072A"/>
    <w:rsid w:val="00BE3908"/>
    <w:rsid w:val="00D32617"/>
    <w:rsid w:val="00E0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83D69D"/>
  <w15:chartTrackingRefBased/>
  <w15:docId w15:val="{AB8C1BC2-4349-4477-8FE6-C5B41520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E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07E0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7E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ldijo@uo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Lopes</dc:creator>
  <cp:keywords/>
  <dc:description/>
  <cp:lastModifiedBy>Evandro Lopes</cp:lastModifiedBy>
  <cp:revision>1</cp:revision>
  <dcterms:created xsi:type="dcterms:W3CDTF">2017-09-15T13:05:00Z</dcterms:created>
  <dcterms:modified xsi:type="dcterms:W3CDTF">2017-09-15T13:08:00Z</dcterms:modified>
</cp:coreProperties>
</file>